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373" w:rsidRDefault="006A5373" w:rsidP="006A5373">
      <w:pPr>
        <w:jc w:val="both"/>
      </w:pPr>
      <w:r>
        <w:t>Cara Collega, caro Collega,</w:t>
      </w:r>
    </w:p>
    <w:p w:rsidR="006A5373" w:rsidRDefault="006A5373" w:rsidP="006A5373">
      <w:pPr>
        <w:jc w:val="both"/>
      </w:pPr>
      <w:proofErr w:type="gramStart"/>
      <w:r>
        <w:t>il</w:t>
      </w:r>
      <w:proofErr w:type="gramEnd"/>
      <w:r>
        <w:t xml:space="preserve"> 9 novembre 2019 si terrà la giornata formativa "</w:t>
      </w:r>
      <w:bookmarkStart w:id="0" w:name="_GoBack"/>
      <w:r>
        <w:t>LE NRDLS PER L’IDENTIFICAZIONE DEI DISTURBI DELLO SVILUPPO DEL LINGUAGGIO</w:t>
      </w:r>
      <w:bookmarkEnd w:id="0"/>
      <w:r>
        <w:t xml:space="preserve">", in collaborazione con </w:t>
      </w:r>
      <w:proofErr w:type="spellStart"/>
      <w:r>
        <w:t>Hogrefe</w:t>
      </w:r>
      <w:proofErr w:type="spellEnd"/>
      <w:r>
        <w:t xml:space="preserve">, docenti Roberta </w:t>
      </w:r>
      <w:proofErr w:type="spellStart"/>
      <w:r>
        <w:t>Penge</w:t>
      </w:r>
      <w:proofErr w:type="spellEnd"/>
      <w:r>
        <w:t xml:space="preserve"> e Federica </w:t>
      </w:r>
      <w:proofErr w:type="spellStart"/>
      <w:r>
        <w:t>Giovannone</w:t>
      </w:r>
      <w:proofErr w:type="spellEnd"/>
      <w:r>
        <w:t xml:space="preserve">. All'evento sono stati attribuiti 7 crediti ECM. </w:t>
      </w:r>
    </w:p>
    <w:p w:rsidR="006A5373" w:rsidRDefault="006A5373" w:rsidP="006A5373">
      <w:pPr>
        <w:jc w:val="both"/>
      </w:pPr>
      <w:r>
        <w:t>Le iscrizioni apriranno domani 25 ottobre alle ore 9:00, per scaricare il programma e per iscriversi clicca qui.</w:t>
      </w:r>
    </w:p>
    <w:p w:rsidR="006A5373" w:rsidRDefault="006A5373" w:rsidP="006A5373">
      <w:pPr>
        <w:jc w:val="both"/>
      </w:pPr>
      <w:r>
        <w:t>Il corso ha lo scopo di illustrare lo strumento nel suo adattamento italiano e le sue molteplici applicazioni, sia come strumento di screening che di valutazione.</w:t>
      </w:r>
    </w:p>
    <w:p w:rsidR="006A5373" w:rsidRDefault="006A5373" w:rsidP="006A5373">
      <w:pPr>
        <w:jc w:val="both"/>
      </w:pPr>
      <w:r>
        <w:t xml:space="preserve">Verranno illustrate le basi teoriche su cui si fonda lo strumento, gli adattamenti della versione italiana necessari affinché lo strumento fosse specifico e sensibile per la lingua italiana. Attraverso dimostrazioni pratiche e video verrà esplicitata la procedura di somministrazione e di </w:t>
      </w:r>
      <w:proofErr w:type="spellStart"/>
      <w:r>
        <w:t>scoring</w:t>
      </w:r>
      <w:proofErr w:type="spellEnd"/>
      <w:r>
        <w:t xml:space="preserve">, sia in soggetti con sviluppo tipico che con disturbo del </w:t>
      </w:r>
      <w:proofErr w:type="spellStart"/>
      <w:r>
        <w:t>n</w:t>
      </w:r>
      <w:r>
        <w:t>eurosviluppo</w:t>
      </w:r>
      <w:proofErr w:type="spellEnd"/>
      <w:r>
        <w:t xml:space="preserve"> in età prescolare.</w:t>
      </w:r>
    </w:p>
    <w:p w:rsidR="006A5373" w:rsidRDefault="006A5373" w:rsidP="006A5373">
      <w:pPr>
        <w:jc w:val="both"/>
      </w:pPr>
      <w:r>
        <w:t xml:space="preserve">Verranno quindi presentati i primi dati </w:t>
      </w:r>
      <w:proofErr w:type="spellStart"/>
      <w:r>
        <w:t>dellʼ</w:t>
      </w:r>
      <w:proofErr w:type="spellEnd"/>
      <w:r>
        <w:t xml:space="preserve"> utilizzo delle NRDLS rispetto alle nostre popolazioni cliniche. </w:t>
      </w:r>
    </w:p>
    <w:p w:rsidR="006A5373" w:rsidRDefault="006A5373" w:rsidP="006A5373">
      <w:pPr>
        <w:jc w:val="both"/>
      </w:pPr>
      <w:r>
        <w:t xml:space="preserve">Per tutti gli eventi l’entrata è da Via Vasco de </w:t>
      </w:r>
      <w:proofErr w:type="spellStart"/>
      <w:r>
        <w:t>Gama</w:t>
      </w:r>
      <w:proofErr w:type="spellEnd"/>
      <w:r>
        <w:t xml:space="preserve"> 25. </w:t>
      </w:r>
    </w:p>
    <w:p w:rsidR="006A5373" w:rsidRDefault="006A5373" w:rsidP="006A5373">
      <w:pPr>
        <w:jc w:val="both"/>
      </w:pPr>
      <w:r>
        <w:t>Sarà possibile cancellarsi fino alla data di chiusura delle iscrizioni, dopo tale termine la lista è chiusa e in caso di impossibilità a presentarsi si risulta assenti non gius</w:t>
      </w:r>
      <w:r>
        <w:t xml:space="preserve">tificati. </w:t>
      </w:r>
    </w:p>
    <w:p w:rsidR="006A5373" w:rsidRDefault="006A5373" w:rsidP="006A5373">
      <w:pPr>
        <w:jc w:val="both"/>
      </w:pPr>
      <w:r>
        <w:t xml:space="preserve">Ti ricordiamo che in caso di 3 assenze non giustificate sarà precluso l'accesso a tutti gli eventi programmati nell'anno in corso. Per disdette successive a tale scadenza, ti chiediamo </w:t>
      </w:r>
      <w:proofErr w:type="gramStart"/>
      <w:r>
        <w:t>di  comunicare</w:t>
      </w:r>
      <w:proofErr w:type="gramEnd"/>
      <w:r>
        <w:t xml:space="preserve">  la  tua  eventuale  rinuncia inviando un mail al seguente indirizzo di posta elettronica mail@psicologia.toscana.it. </w:t>
      </w:r>
    </w:p>
    <w:p w:rsidR="006A5373" w:rsidRDefault="006A5373" w:rsidP="006A5373">
      <w:pPr>
        <w:jc w:val="both"/>
      </w:pPr>
      <w:r>
        <w:t>Al fine di evitare eventuali disagi causati dalle barriere architettoniche presenti per accedere alla nostra Sala Conferenze, considerato che possiamo avere il supporto di operatori socio-sanitari, siamo a chiederti di volerci comunicare per mail ogni tua eventuale particolare necessità per specifici servizi di supporto alla persona.</w:t>
      </w:r>
    </w:p>
    <w:p w:rsidR="006A5373" w:rsidRDefault="006A5373" w:rsidP="006A5373">
      <w:pPr>
        <w:jc w:val="both"/>
      </w:pPr>
      <w:r>
        <w:t>Cari saluti,</w:t>
      </w:r>
    </w:p>
    <w:p w:rsidR="006A5373" w:rsidRDefault="006A5373" w:rsidP="006A5373">
      <w:pPr>
        <w:jc w:val="both"/>
      </w:pPr>
      <w:r>
        <w:t>Lauro Mengheri</w:t>
      </w:r>
    </w:p>
    <w:p w:rsidR="007A7B26" w:rsidRDefault="006A5373" w:rsidP="006A5373">
      <w:pPr>
        <w:jc w:val="both"/>
      </w:pPr>
      <w:r>
        <w:t>Presidente</w:t>
      </w:r>
    </w:p>
    <w:sectPr w:rsidR="007A7B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B44"/>
    <w:rsid w:val="006A5373"/>
    <w:rsid w:val="007A7B26"/>
    <w:rsid w:val="00F9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B01C1-EF61-49C9-BAA6-9130D01F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Casamassima</dc:creator>
  <cp:keywords/>
  <dc:description/>
  <cp:lastModifiedBy>Marco Casamassima</cp:lastModifiedBy>
  <cp:revision>2</cp:revision>
  <dcterms:created xsi:type="dcterms:W3CDTF">2019-12-10T10:02:00Z</dcterms:created>
  <dcterms:modified xsi:type="dcterms:W3CDTF">2019-12-10T10:02:00Z</dcterms:modified>
</cp:coreProperties>
</file>